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10863" w:rsidRPr="0081617D" w:rsidTr="009340F7">
        <w:tc>
          <w:tcPr>
            <w:tcW w:w="3714" w:type="dxa"/>
          </w:tcPr>
          <w:p w:rsidR="00010863" w:rsidRPr="0081617D" w:rsidRDefault="00010863" w:rsidP="00934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010863" w:rsidRPr="0081617D" w:rsidTr="009340F7">
        <w:tc>
          <w:tcPr>
            <w:tcW w:w="3714" w:type="dxa"/>
          </w:tcPr>
          <w:p w:rsidR="00010863" w:rsidRPr="0081617D" w:rsidRDefault="00010863" w:rsidP="0093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036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0259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010863" w:rsidRPr="0081617D" w:rsidTr="009340F7">
        <w:tc>
          <w:tcPr>
            <w:tcW w:w="3714" w:type="dxa"/>
          </w:tcPr>
          <w:p w:rsidR="00010863" w:rsidRPr="0081617D" w:rsidRDefault="00010863" w:rsidP="00934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010863" w:rsidRPr="0081617D" w:rsidRDefault="00010863" w:rsidP="00010863">
      <w:pPr>
        <w:jc w:val="both"/>
        <w:rPr>
          <w:rFonts w:ascii="Arial" w:hAnsi="Arial" w:cs="Arial"/>
          <w:b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Vigésima </w:t>
      </w:r>
      <w:r>
        <w:rPr>
          <w:rFonts w:ascii="Arial" w:hAnsi="Arial" w:cs="Arial"/>
          <w:sz w:val="20"/>
          <w:szCs w:val="20"/>
        </w:rPr>
        <w:t xml:space="preserve">Octava </w:t>
      </w:r>
      <w:r w:rsidRPr="0081617D">
        <w:rPr>
          <w:rFonts w:ascii="Arial" w:hAnsi="Arial" w:cs="Arial"/>
          <w:sz w:val="20"/>
          <w:szCs w:val="20"/>
        </w:rPr>
        <w:t xml:space="preserve">Sesión Ordinaria, misma que se llevará a cabo a las </w:t>
      </w:r>
      <w:r>
        <w:rPr>
          <w:rFonts w:ascii="Arial" w:hAnsi="Arial" w:cs="Arial"/>
          <w:sz w:val="20"/>
          <w:szCs w:val="20"/>
        </w:rPr>
        <w:t>13</w:t>
      </w:r>
      <w:r w:rsidRPr="0081617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81617D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trece </w:t>
      </w:r>
      <w:r w:rsidRPr="0081617D">
        <w:rPr>
          <w:rFonts w:ascii="Arial" w:hAnsi="Arial" w:cs="Arial"/>
          <w:sz w:val="20"/>
          <w:szCs w:val="20"/>
        </w:rPr>
        <w:t xml:space="preserve">horas con del día </w:t>
      </w:r>
      <w:r>
        <w:rPr>
          <w:rFonts w:ascii="Arial" w:hAnsi="Arial" w:cs="Arial"/>
          <w:sz w:val="20"/>
          <w:szCs w:val="20"/>
        </w:rPr>
        <w:t>06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Marzo de 2023, en la Sala Juan S. Vizcaíno </w:t>
      </w:r>
      <w:r w:rsidRPr="0081617D">
        <w:rPr>
          <w:rFonts w:ascii="Arial" w:hAnsi="Arial" w:cs="Arial"/>
          <w:sz w:val="20"/>
          <w:szCs w:val="20"/>
        </w:rPr>
        <w:t xml:space="preserve">ubicada en la Planta Alta del Palacio Municipal, en la Colonia Centro de esta Ciudad, misma que se desarrollará bajo el siguiente: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10863" w:rsidRPr="0081617D" w:rsidRDefault="00010863" w:rsidP="000108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10863" w:rsidRPr="00C93DDC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2.</w:t>
      </w:r>
      <w:r w:rsidRPr="008161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análisis y en su caso aprobación del Presupuesto de Ingresos y Egresos del Ejercicio Fiscal 2023, del Organismo Público Descentralizado Comité de Feria de Zapotlán el Grande, Jalisco, de conformidad con lo que establece el artículo 11 del Reglamento </w:t>
      </w:r>
      <w:r w:rsidR="00086242">
        <w:rPr>
          <w:rFonts w:ascii="Arial" w:hAnsi="Arial" w:cs="Arial"/>
          <w:sz w:val="20"/>
          <w:szCs w:val="20"/>
        </w:rPr>
        <w:t xml:space="preserve">del Organismo Público Descentralizado Comité de Feria de Zapotlán el Grande, Jalisco.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 </w:t>
      </w:r>
    </w:p>
    <w:p w:rsidR="00010863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010863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10863" w:rsidRPr="0081617D" w:rsidRDefault="00010863" w:rsidP="000108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02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Marzo</w:t>
      </w:r>
      <w:r w:rsidRPr="0081617D">
        <w:rPr>
          <w:rFonts w:ascii="Arial" w:hAnsi="Arial" w:cs="Arial"/>
          <w:sz w:val="20"/>
          <w:szCs w:val="20"/>
        </w:rPr>
        <w:t xml:space="preserve"> de 2023. </w:t>
      </w: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010863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010863" w:rsidRPr="0081617D" w:rsidRDefault="00010863" w:rsidP="000108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0863" w:rsidRDefault="00010863" w:rsidP="000108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10863" w:rsidRDefault="00010863" w:rsidP="000108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Regidores. </w:t>
      </w:r>
      <w:r>
        <w:rPr>
          <w:rFonts w:ascii="Arial" w:hAnsi="Arial" w:cs="Arial"/>
          <w:sz w:val="16"/>
          <w:szCs w:val="16"/>
        </w:rPr>
        <w:t xml:space="preserve"> </w:t>
      </w:r>
    </w:p>
    <w:p w:rsidR="00010863" w:rsidRDefault="00010863" w:rsidP="000108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10863" w:rsidRDefault="00010863" w:rsidP="00010863"/>
    <w:p w:rsidR="00010863" w:rsidRDefault="00010863" w:rsidP="00010863"/>
    <w:p w:rsidR="00010863" w:rsidRDefault="00010863" w:rsidP="00010863"/>
    <w:p w:rsidR="00010863" w:rsidRDefault="00010863" w:rsidP="00010863"/>
    <w:p w:rsidR="00010863" w:rsidRDefault="00010863" w:rsidP="00010863"/>
    <w:p w:rsidR="00010863" w:rsidRDefault="00010863" w:rsidP="00010863"/>
    <w:p w:rsidR="009A5B78" w:rsidRDefault="00086242"/>
    <w:sectPr w:rsidR="009A5B78" w:rsidSect="0081617D">
      <w:pgSz w:w="12240" w:h="15840" w:code="1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63"/>
    <w:rsid w:val="00010863"/>
    <w:rsid w:val="00086242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1EBB-621D-43E5-A022-1640171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1086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1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2023-03-02T16:44:00Z</dcterms:created>
  <dcterms:modified xsi:type="dcterms:W3CDTF">2023-03-02T16:58:00Z</dcterms:modified>
</cp:coreProperties>
</file>